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5C" w:rsidRPr="000F3679" w:rsidRDefault="006C62D5" w:rsidP="008F6362">
      <w:pPr>
        <w:jc w:val="center"/>
        <w:rPr>
          <w:rFonts w:cs="B Nazanin"/>
          <w:b/>
          <w:bCs/>
          <w:sz w:val="28"/>
          <w:szCs w:val="28"/>
          <w:rtl/>
        </w:rPr>
      </w:pPr>
      <w:r w:rsidRPr="00476934">
        <w:rPr>
          <w:rFonts w:cs="B Zar" w:hint="cs"/>
          <w:b/>
          <w:bCs/>
          <w:sz w:val="28"/>
          <w:szCs w:val="28"/>
          <w:rtl/>
        </w:rPr>
        <w:t>فرم خرید کالای خارجی</w:t>
      </w:r>
      <w:r w:rsidRPr="000F3679">
        <w:rPr>
          <w:rFonts w:cs="B Nazanin" w:hint="cs"/>
          <w:sz w:val="24"/>
          <w:szCs w:val="24"/>
          <w:rtl/>
        </w:rPr>
        <w:t xml:space="preserve"> ( مشابه </w:t>
      </w:r>
      <w:r w:rsidR="008F6362" w:rsidRPr="000F3679">
        <w:rPr>
          <w:rFonts w:cs="B Nazanin" w:hint="cs"/>
          <w:sz w:val="24"/>
          <w:szCs w:val="24"/>
          <w:rtl/>
        </w:rPr>
        <w:t>داخلی</w:t>
      </w:r>
      <w:r w:rsidRPr="000F3679">
        <w:rPr>
          <w:rFonts w:cs="B Nazanin" w:hint="cs"/>
          <w:sz w:val="24"/>
          <w:szCs w:val="24"/>
          <w:rtl/>
        </w:rPr>
        <w:t xml:space="preserve"> ندارد )</w:t>
      </w:r>
    </w:p>
    <w:tbl>
      <w:tblPr>
        <w:tblStyle w:val="TableGrid"/>
        <w:bidiVisual/>
        <w:tblW w:w="9723" w:type="dxa"/>
        <w:tblLayout w:type="fixed"/>
        <w:tblLook w:val="04A0" w:firstRow="1" w:lastRow="0" w:firstColumn="1" w:lastColumn="0" w:noHBand="0" w:noVBand="1"/>
      </w:tblPr>
      <w:tblGrid>
        <w:gridCol w:w="9723"/>
      </w:tblGrid>
      <w:tr w:rsidR="006C62D5" w:rsidRPr="000F3679" w:rsidTr="00065EBB">
        <w:tc>
          <w:tcPr>
            <w:tcW w:w="9723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C62D5" w:rsidRPr="000F3679" w:rsidRDefault="006C62D5" w:rsidP="006C62D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>الف : اعلام نیاز متقاضی</w:t>
            </w:r>
          </w:p>
        </w:tc>
      </w:tr>
      <w:tr w:rsidR="006C62D5" w:rsidRPr="000F3679" w:rsidTr="00065EBB">
        <w:tc>
          <w:tcPr>
            <w:tcW w:w="9723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5A4" w:rsidRDefault="006C62D5" w:rsidP="008F6362">
            <w:pPr>
              <w:jc w:val="lowKashida"/>
              <w:rPr>
                <w:rFonts w:cs="B Nazanin"/>
                <w:color w:val="BFBFBF" w:themeColor="background1" w:themeShade="BF"/>
                <w:sz w:val="26"/>
                <w:szCs w:val="26"/>
                <w:rtl/>
              </w:rPr>
            </w:pPr>
            <w:r w:rsidRPr="000F3679">
              <w:rPr>
                <w:rFonts w:cs="B Nazanin" w:hint="cs"/>
                <w:sz w:val="26"/>
                <w:szCs w:val="26"/>
                <w:rtl/>
              </w:rPr>
              <w:t xml:space="preserve">معاونت / مدیریت / واحد </w:t>
            </w:r>
            <w:r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 xml:space="preserve">  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..........................................................</w:t>
            </w:r>
            <w:r w:rsidR="00F74C5F" w:rsidRPr="000F36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>برای پیشبرد اهداف اداری / پژوهشی و تحقیقاتی نیاز مبر</w:t>
            </w:r>
            <w:r w:rsidR="00F74C5F" w:rsidRPr="000F3679">
              <w:rPr>
                <w:rFonts w:cs="B Nazanin" w:hint="cs"/>
                <w:sz w:val="26"/>
                <w:szCs w:val="26"/>
                <w:rtl/>
              </w:rPr>
              <w:t>م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 xml:space="preserve"> به خرید</w:t>
            </w:r>
            <w:r w:rsidR="00F74C5F" w:rsidRPr="000F36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 xml:space="preserve"> تعداد</w:t>
            </w:r>
            <w:r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 xml:space="preserve"> 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</w:t>
            </w:r>
            <w:r w:rsidR="00804794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>دستگاه</w:t>
            </w:r>
            <w:r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 xml:space="preserve"> </w:t>
            </w:r>
            <w:r w:rsidR="007F345B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</w:t>
            </w:r>
            <w:r w:rsidR="009F6952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...............................................................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</w:t>
            </w:r>
            <w:r w:rsid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</w:t>
            </w:r>
          </w:p>
          <w:p w:rsidR="00A465A4" w:rsidRDefault="00A465A4" w:rsidP="008F6362">
            <w:pPr>
              <w:jc w:val="lowKashida"/>
              <w:rPr>
                <w:rFonts w:cs="B Nazanin"/>
                <w:color w:val="BFBFBF" w:themeColor="background1" w:themeShade="BF"/>
                <w:sz w:val="26"/>
                <w:szCs w:val="26"/>
                <w:rtl/>
              </w:rPr>
            </w:pPr>
          </w:p>
          <w:p w:rsidR="00A465A4" w:rsidRDefault="00A465A4" w:rsidP="008F6362">
            <w:pPr>
              <w:jc w:val="lowKashida"/>
              <w:rPr>
                <w:rFonts w:cs="B Nazanin"/>
                <w:color w:val="BFBFBF" w:themeColor="background1" w:themeShade="BF"/>
                <w:sz w:val="26"/>
                <w:szCs w:val="26"/>
                <w:rtl/>
              </w:rPr>
            </w:pPr>
          </w:p>
          <w:p w:rsidR="009F6952" w:rsidRPr="000F3679" w:rsidRDefault="000F3679" w:rsidP="008F6362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</w:t>
            </w:r>
            <w:r w:rsidR="009F6952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</w:t>
            </w:r>
            <w:r w:rsidR="00F74C5F" w:rsidRPr="000F36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6C62D5" w:rsidRPr="000F3679" w:rsidRDefault="007F345B" w:rsidP="004647E5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sz w:val="26"/>
                <w:szCs w:val="26"/>
                <w:rtl/>
              </w:rPr>
              <w:t>با</w:t>
            </w:r>
            <w:r w:rsidR="00491CD1">
              <w:rPr>
                <w:rFonts w:cs="B Nazanin" w:hint="cs"/>
                <w:sz w:val="26"/>
                <w:szCs w:val="26"/>
                <w:rtl/>
              </w:rPr>
              <w:t>و</w:t>
            </w:r>
            <w:r w:rsidR="006C62D5" w:rsidRPr="000F3679">
              <w:rPr>
                <w:rFonts w:cs="B Nazanin" w:hint="cs"/>
                <w:sz w:val="26"/>
                <w:szCs w:val="26"/>
                <w:rtl/>
              </w:rPr>
              <w:t>یژگی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</w:t>
            </w:r>
            <w:r w:rsidR="009F6952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</w:t>
            </w:r>
            <w:r w:rsidR="008F6362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.........................................................................................</w:t>
            </w:r>
            <w:r w:rsidR="004647E5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6362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</w:t>
            </w:r>
            <w:r w:rsidR="00F74C5F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</w:t>
            </w:r>
            <w:r w:rsidR="00065EBB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</w:t>
            </w:r>
            <w:r w:rsidR="00F74C5F" w:rsidRPr="000F3679">
              <w:rPr>
                <w:rFonts w:cs="B Nazanin" w:hint="cs"/>
                <w:sz w:val="26"/>
                <w:szCs w:val="26"/>
                <w:rtl/>
              </w:rPr>
              <w:t>ا</w:t>
            </w:r>
            <w:r w:rsidR="006C62D5" w:rsidRPr="000F3679">
              <w:rPr>
                <w:rFonts w:cs="B Nazanin" w:hint="cs"/>
                <w:sz w:val="26"/>
                <w:szCs w:val="26"/>
                <w:rtl/>
              </w:rPr>
              <w:t>ز نوع</w:t>
            </w:r>
            <w:r w:rsidR="008F6362" w:rsidRPr="000F36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8F6362" w:rsidRPr="000F3679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6C62D5" w:rsidRPr="000F3679">
              <w:rPr>
                <w:rFonts w:cs="B Nazanin" w:hint="cs"/>
                <w:sz w:val="26"/>
                <w:szCs w:val="26"/>
                <w:rtl/>
              </w:rPr>
              <w:t>کالاهای تولید خارج دارد. لذا خواهشمند است مجوز لازم برای خرید کالاهای مورد نیاز را صادر فرمایید.</w:t>
            </w:r>
          </w:p>
          <w:p w:rsidR="00F74C5F" w:rsidRPr="000F3679" w:rsidRDefault="00F74C5F" w:rsidP="006C62D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C62D5" w:rsidRPr="000F3679" w:rsidRDefault="006C62D5" w:rsidP="006C62D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امضا</w:t>
            </w:r>
            <w:r w:rsidR="003C18BB">
              <w:rPr>
                <w:rFonts w:cs="B Nazanin" w:hint="cs"/>
                <w:b/>
                <w:bCs/>
                <w:sz w:val="28"/>
                <w:szCs w:val="28"/>
                <w:rtl/>
              </w:rPr>
              <w:t>ء</w:t>
            </w: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متقاضی</w:t>
            </w:r>
          </w:p>
          <w:p w:rsidR="006C62D5" w:rsidRPr="000F3679" w:rsidRDefault="006C62D5" w:rsidP="006C62D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62D5" w:rsidRPr="000F3679" w:rsidRDefault="006C62D5" w:rsidP="006C62D5">
      <w:pPr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6C62D5" w:rsidRPr="000F3679" w:rsidTr="00660808">
        <w:tc>
          <w:tcPr>
            <w:tcW w:w="970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C62D5" w:rsidRPr="000F3679" w:rsidRDefault="006C62D5" w:rsidP="00264D1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>ب : نظر رئیس دانشکده / ر</w:t>
            </w:r>
            <w:r w:rsidR="00264D11"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>ئ</w:t>
            </w: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>یس مرکز / معاونت ذیربط</w:t>
            </w:r>
          </w:p>
        </w:tc>
      </w:tr>
      <w:tr w:rsidR="006C62D5" w:rsidRPr="000F3679" w:rsidTr="00660808">
        <w:tc>
          <w:tcPr>
            <w:tcW w:w="9701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62D5" w:rsidRPr="000F3679" w:rsidRDefault="006C62D5" w:rsidP="008A5AB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0F3679">
              <w:rPr>
                <w:rFonts w:cs="B Nazanin" w:hint="cs"/>
                <w:sz w:val="26"/>
                <w:szCs w:val="26"/>
                <w:rtl/>
              </w:rPr>
              <w:t xml:space="preserve">با توجه به اعلام نیاز فوق </w:t>
            </w:r>
            <w:r w:rsidR="008A5AB6" w:rsidRPr="000F3679">
              <w:rPr>
                <w:rFonts w:cs="B Nazanin" w:hint="cs"/>
                <w:sz w:val="26"/>
                <w:szCs w:val="26"/>
                <w:rtl/>
              </w:rPr>
              <w:t>و اینکه کالای مورد نیاز با ویژگی ه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 xml:space="preserve">ای فوق الذکر فاقد مشابه داخلی می باشد و انجام امور اداری / پژوهشی را تسریع و </w:t>
            </w:r>
            <w:r w:rsidR="00D71FF6">
              <w:rPr>
                <w:rFonts w:cs="B Nazanin" w:hint="cs"/>
                <w:sz w:val="26"/>
                <w:szCs w:val="26"/>
                <w:rtl/>
              </w:rPr>
              <w:t>ت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 xml:space="preserve">سهیل می نماید ، خرید کالای فوق الذکر مورد تایید است. </w:t>
            </w:r>
          </w:p>
          <w:p w:rsidR="006C62D5" w:rsidRPr="000F3679" w:rsidRDefault="006C62D5" w:rsidP="00F74C5F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74C5F" w:rsidRPr="000F3679" w:rsidRDefault="00F74C5F" w:rsidP="00F74C5F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</w:p>
          <w:p w:rsidR="006C62D5" w:rsidRPr="000F3679" w:rsidRDefault="006C62D5" w:rsidP="00F74C5F">
            <w:pPr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="008F7101" w:rsidRPr="000F3679">
              <w:rPr>
                <w:rFonts w:cs="B Nazanin" w:hint="cs"/>
                <w:sz w:val="28"/>
                <w:szCs w:val="28"/>
                <w:rtl/>
              </w:rPr>
              <w:t xml:space="preserve">                     </w:t>
            </w:r>
            <w:r w:rsidRPr="000F3679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امضاء</w:t>
            </w:r>
          </w:p>
          <w:p w:rsidR="006C62D5" w:rsidRPr="000F3679" w:rsidRDefault="006C62D5" w:rsidP="00F74C5F">
            <w:pPr>
              <w:jc w:val="mediumKashida"/>
              <w:rPr>
                <w:rFonts w:cs="B Nazanin"/>
                <w:b/>
                <w:bCs/>
                <w:rtl/>
              </w:rPr>
            </w:pPr>
          </w:p>
        </w:tc>
      </w:tr>
    </w:tbl>
    <w:p w:rsidR="006C62D5" w:rsidRPr="000F3679" w:rsidRDefault="006C62D5" w:rsidP="006C62D5">
      <w:pPr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6C62D5" w:rsidRPr="000F3679" w:rsidTr="00660808">
        <w:tc>
          <w:tcPr>
            <w:tcW w:w="970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C62D5" w:rsidRPr="000F3679" w:rsidRDefault="006C62D5" w:rsidP="006C62D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ج: نظر مدیریت امور مالی </w:t>
            </w:r>
            <w:r w:rsidRPr="000F3679">
              <w:rPr>
                <w:rFonts w:cs="B Nazanin"/>
                <w:b/>
                <w:bCs/>
                <w:sz w:val="28"/>
                <w:szCs w:val="28"/>
                <w:rtl/>
              </w:rPr>
              <w:t>–</w:t>
            </w: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اداره اموال </w:t>
            </w:r>
          </w:p>
        </w:tc>
      </w:tr>
      <w:tr w:rsidR="006C62D5" w:rsidRPr="000F3679" w:rsidTr="00660808">
        <w:tc>
          <w:tcPr>
            <w:tcW w:w="9701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62D5" w:rsidRPr="000F3679" w:rsidRDefault="006C62D5" w:rsidP="00F74C5F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0F3679">
              <w:rPr>
                <w:rFonts w:cs="B Nazanin" w:hint="cs"/>
                <w:sz w:val="26"/>
                <w:szCs w:val="26"/>
                <w:rtl/>
              </w:rPr>
              <w:t>با توجه به بررسی بعمل آمده و مطابقت با لیست کال</w:t>
            </w:r>
            <w:r w:rsidR="008A5AB6" w:rsidRPr="000F3679">
              <w:rPr>
                <w:rFonts w:cs="B Nazanin" w:hint="cs"/>
                <w:sz w:val="26"/>
                <w:szCs w:val="26"/>
                <w:rtl/>
              </w:rPr>
              <w:t>ا</w:t>
            </w:r>
            <w:r w:rsidRPr="000F3679">
              <w:rPr>
                <w:rFonts w:cs="B Nazanin" w:hint="cs"/>
                <w:sz w:val="26"/>
                <w:szCs w:val="26"/>
                <w:rtl/>
              </w:rPr>
              <w:t>های مشابه داخلی ، کالای درخواستی دارای مشابه داخلی با ویژگیهای فوق الذکر نمی باشد.</w:t>
            </w:r>
          </w:p>
          <w:p w:rsidR="006C62D5" w:rsidRPr="000F3679" w:rsidRDefault="006C62D5" w:rsidP="006C62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F74C5F" w:rsidRPr="000F3679" w:rsidRDefault="00F74C5F" w:rsidP="006C62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F74C5F" w:rsidRPr="000F3679" w:rsidRDefault="00F74C5F" w:rsidP="006C62D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C62D5" w:rsidRPr="000F3679" w:rsidRDefault="006C62D5" w:rsidP="006C62D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</w:t>
            </w:r>
            <w:r w:rsidR="008F7101"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مهر</w:t>
            </w:r>
            <w:r w:rsidR="008F6362"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0F36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امضاء</w:t>
            </w:r>
          </w:p>
          <w:p w:rsidR="006C62D5" w:rsidRPr="000F3679" w:rsidRDefault="006C62D5" w:rsidP="006C62D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74C5F" w:rsidRPr="000F3679" w:rsidRDefault="00F74C5F" w:rsidP="006C62D5">
      <w:pPr>
        <w:rPr>
          <w:rFonts w:cs="B Nazanin"/>
          <w:sz w:val="6"/>
          <w:szCs w:val="6"/>
          <w:rtl/>
        </w:rPr>
      </w:pPr>
    </w:p>
    <w:p w:rsidR="00814628" w:rsidRDefault="006C62D5" w:rsidP="002719AA">
      <w:pPr>
        <w:rPr>
          <w:rFonts w:cs="B Nazanin"/>
          <w:b/>
          <w:bCs/>
          <w:sz w:val="28"/>
          <w:szCs w:val="28"/>
          <w:rtl/>
        </w:rPr>
      </w:pPr>
      <w:r w:rsidRPr="000F3679">
        <w:rPr>
          <w:rFonts w:cs="B Nazanin" w:hint="cs"/>
          <w:sz w:val="26"/>
          <w:szCs w:val="26"/>
          <w:rtl/>
        </w:rPr>
        <w:lastRenderedPageBreak/>
        <w:t xml:space="preserve">در اجرای بخشنامه شماره  622/ت 530276 مورخ 15/01/83 خرید کالاهای تولیدی مورد نیاز دانشگاه که دارای مشابه داخلی نمی باشد بلامانع است. </w:t>
      </w:r>
      <w:r w:rsidRPr="000F3679">
        <w:rPr>
          <w:rFonts w:cs="B Nazanin" w:hint="cs"/>
          <w:b/>
          <w:bCs/>
          <w:sz w:val="28"/>
          <w:szCs w:val="28"/>
          <w:rtl/>
        </w:rPr>
        <w:tab/>
      </w:r>
      <w:r w:rsidRPr="000F3679">
        <w:rPr>
          <w:rFonts w:cs="B Nazanin" w:hint="cs"/>
          <w:b/>
          <w:bCs/>
          <w:sz w:val="28"/>
          <w:szCs w:val="28"/>
          <w:rtl/>
        </w:rPr>
        <w:tab/>
      </w:r>
      <w:r w:rsidRPr="000F3679">
        <w:rPr>
          <w:rFonts w:cs="B Nazanin" w:hint="cs"/>
          <w:b/>
          <w:bCs/>
          <w:sz w:val="28"/>
          <w:szCs w:val="28"/>
          <w:rtl/>
        </w:rPr>
        <w:tab/>
      </w:r>
    </w:p>
    <w:p w:rsidR="006C62D5" w:rsidRPr="002719AA" w:rsidRDefault="00814628" w:rsidP="002719AA">
      <w:pPr>
        <w:rPr>
          <w:rFonts w:cs="B Nazanin"/>
          <w:sz w:val="26"/>
          <w:szCs w:val="26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6C62D5" w:rsidRPr="000F3679">
        <w:rPr>
          <w:rFonts w:cs="B Nazanin" w:hint="cs"/>
          <w:b/>
          <w:bCs/>
          <w:sz w:val="28"/>
          <w:szCs w:val="28"/>
          <w:rtl/>
        </w:rPr>
        <w:tab/>
      </w:r>
      <w:r w:rsidR="006C62D5" w:rsidRPr="000F3679">
        <w:rPr>
          <w:rFonts w:cs="B Nazanin" w:hint="cs"/>
          <w:b/>
          <w:bCs/>
          <w:sz w:val="28"/>
          <w:szCs w:val="28"/>
          <w:rtl/>
        </w:rPr>
        <w:tab/>
      </w:r>
      <w:r w:rsidR="00D177E1">
        <w:rPr>
          <w:rFonts w:cs="B Nazanin" w:hint="cs"/>
          <w:b/>
          <w:bCs/>
          <w:sz w:val="28"/>
          <w:szCs w:val="28"/>
          <w:rtl/>
        </w:rPr>
        <w:t xml:space="preserve">             </w:t>
      </w:r>
      <w:r w:rsidR="006C62D5" w:rsidRPr="000F3679">
        <w:rPr>
          <w:rFonts w:cs="B Nazanin" w:hint="cs"/>
          <w:b/>
          <w:bCs/>
          <w:sz w:val="28"/>
          <w:szCs w:val="28"/>
          <w:rtl/>
        </w:rPr>
        <w:tab/>
      </w:r>
      <w:r w:rsidR="008F7101" w:rsidRPr="000F3679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6C62D5" w:rsidRPr="000F3679">
        <w:rPr>
          <w:rFonts w:cs="B Nazanin" w:hint="cs"/>
          <w:b/>
          <w:bCs/>
          <w:sz w:val="28"/>
          <w:szCs w:val="28"/>
          <w:rtl/>
        </w:rPr>
        <w:tab/>
        <w:t xml:space="preserve">رئیس دانشگاه </w:t>
      </w:r>
    </w:p>
    <w:sectPr w:rsidR="006C62D5" w:rsidRPr="002719AA" w:rsidSect="00660808">
      <w:headerReference w:type="default" r:id="rId6"/>
      <w:pgSz w:w="11906" w:h="16838"/>
      <w:pgMar w:top="1276" w:right="1440" w:bottom="851" w:left="567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32" w:rsidRDefault="00E13432" w:rsidP="00264D11">
      <w:pPr>
        <w:spacing w:after="0" w:line="240" w:lineRule="auto"/>
      </w:pPr>
      <w:r>
        <w:separator/>
      </w:r>
    </w:p>
  </w:endnote>
  <w:endnote w:type="continuationSeparator" w:id="0">
    <w:p w:rsidR="00E13432" w:rsidRDefault="00E13432" w:rsidP="002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32" w:rsidRDefault="00E13432" w:rsidP="00264D11">
      <w:pPr>
        <w:spacing w:after="0" w:line="240" w:lineRule="auto"/>
      </w:pPr>
      <w:r>
        <w:separator/>
      </w:r>
    </w:p>
  </w:footnote>
  <w:footnote w:type="continuationSeparator" w:id="0">
    <w:p w:rsidR="00E13432" w:rsidRDefault="00E13432" w:rsidP="0026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62" w:rsidRDefault="008F6362" w:rsidP="00F74C5F">
    <w:pPr>
      <w:spacing w:after="0" w:line="240" w:lineRule="auto"/>
      <w:rPr>
        <w:rFonts w:cs="B Nazanin"/>
        <w:szCs w:val="28"/>
        <w:rtl/>
      </w:rPr>
    </w:pPr>
  </w:p>
  <w:p w:rsidR="00264D11" w:rsidRPr="00264D11" w:rsidRDefault="00264D11" w:rsidP="00F74C5F">
    <w:pPr>
      <w:spacing w:after="0" w:line="240" w:lineRule="auto"/>
      <w:rPr>
        <w:rFonts w:cs="B Nazanin"/>
        <w:szCs w:val="28"/>
        <w:rtl/>
      </w:rPr>
    </w:pPr>
    <w:r w:rsidRPr="00264D11">
      <w:rPr>
        <w:noProof/>
      </w:rPr>
      <w:drawing>
        <wp:anchor distT="0" distB="0" distL="114300" distR="114300" simplePos="0" relativeHeight="251658240" behindDoc="1" locked="0" layoutInCell="1" allowOverlap="1" wp14:anchorId="4BA2D188" wp14:editId="404D1AC2">
          <wp:simplePos x="0" y="0"/>
          <wp:positionH relativeFrom="column">
            <wp:posOffset>5824220</wp:posOffset>
          </wp:positionH>
          <wp:positionV relativeFrom="paragraph">
            <wp:posOffset>-108585</wp:posOffset>
          </wp:positionV>
          <wp:extent cx="995163" cy="931423"/>
          <wp:effectExtent l="0" t="0" r="0" b="2540"/>
          <wp:wrapNone/>
          <wp:docPr id="2" name="Picture 2" descr="t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63" cy="93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C5F">
      <w:rPr>
        <w:rFonts w:cs="B Nazanin"/>
        <w:szCs w:val="28"/>
      </w:rPr>
      <w:t xml:space="preserve">     </w:t>
    </w:r>
    <w:r>
      <w:rPr>
        <w:rFonts w:cs="B Nazanin"/>
        <w:szCs w:val="28"/>
      </w:rPr>
      <w:t xml:space="preserve"> </w:t>
    </w:r>
    <w:r w:rsidR="00F74C5F">
      <w:rPr>
        <w:rFonts w:cs="B Nazanin"/>
        <w:szCs w:val="28"/>
      </w:rPr>
      <w:t xml:space="preserve">                                                                              </w:t>
    </w:r>
    <w:r w:rsidRPr="00291960">
      <w:rPr>
        <w:rFonts w:cs="B Nazanin" w:hint="cs"/>
        <w:szCs w:val="28"/>
        <w:rtl/>
      </w:rPr>
      <w:t xml:space="preserve">بسمه تعالي          </w:t>
    </w:r>
    <w:r w:rsidR="00F74C5F">
      <w:rPr>
        <w:rFonts w:cs="B Nazanin" w:hint="cs"/>
        <w:szCs w:val="28"/>
        <w:rtl/>
      </w:rPr>
      <w:t xml:space="preserve">     </w:t>
    </w:r>
    <w:r>
      <w:rPr>
        <w:rFonts w:cs="B Nazanin" w:hint="cs"/>
        <w:szCs w:val="28"/>
        <w:rtl/>
      </w:rPr>
      <w:t xml:space="preserve">        </w:t>
    </w:r>
    <w:r w:rsidR="00F74C5F">
      <w:rPr>
        <w:rFonts w:cs="B Nazanin" w:hint="cs"/>
        <w:szCs w:val="28"/>
        <w:rtl/>
      </w:rPr>
      <w:t xml:space="preserve">    </w:t>
    </w:r>
    <w:r w:rsidR="00660808">
      <w:rPr>
        <w:rFonts w:cs="B Nazanin" w:hint="cs"/>
        <w:szCs w:val="28"/>
        <w:rtl/>
      </w:rPr>
      <w:t xml:space="preserve">  </w:t>
    </w:r>
    <w:r w:rsidR="00F74C5F">
      <w:rPr>
        <w:rFonts w:cs="B Nazanin" w:hint="cs"/>
        <w:szCs w:val="28"/>
        <w:rtl/>
      </w:rPr>
      <w:t xml:space="preserve">  </w:t>
    </w:r>
    <w:r w:rsidR="00F74C5F">
      <w:rPr>
        <w:rFonts w:cs="B Nazanin" w:hint="cs"/>
        <w:szCs w:val="28"/>
        <w:rtl/>
      </w:rPr>
      <w:tab/>
    </w:r>
    <w:r>
      <w:rPr>
        <w:rFonts w:cs="B Nazanin" w:hint="cs"/>
        <w:szCs w:val="28"/>
        <w:rtl/>
      </w:rPr>
      <w:t xml:space="preserve">  </w:t>
    </w:r>
    <w:r w:rsidR="00660808">
      <w:rPr>
        <w:rFonts w:cs="B Nazanin" w:hint="cs"/>
        <w:szCs w:val="28"/>
        <w:rtl/>
      </w:rPr>
      <w:t xml:space="preserve">  </w:t>
    </w:r>
    <w:r>
      <w:rPr>
        <w:rFonts w:cs="B Nazanin" w:hint="cs"/>
        <w:szCs w:val="28"/>
        <w:rtl/>
      </w:rPr>
      <w:t xml:space="preserve">  </w:t>
    </w:r>
    <w:r>
      <w:rPr>
        <w:rFonts w:cs="B Nazanin" w:hint="cs"/>
        <w:sz w:val="20"/>
        <w:szCs w:val="20"/>
        <w:rtl/>
      </w:rPr>
      <w:t>شماره</w:t>
    </w:r>
    <w:r w:rsidRPr="00291960">
      <w:rPr>
        <w:rFonts w:cs="B Nazanin" w:hint="cs"/>
        <w:sz w:val="20"/>
        <w:szCs w:val="20"/>
        <w:rtl/>
      </w:rPr>
      <w:t>: .........</w:t>
    </w:r>
    <w:r>
      <w:rPr>
        <w:rFonts w:cs="B Nazanin" w:hint="cs"/>
        <w:sz w:val="20"/>
        <w:szCs w:val="20"/>
        <w:rtl/>
      </w:rPr>
      <w:t>.</w:t>
    </w:r>
    <w:r w:rsidRPr="00291960">
      <w:rPr>
        <w:rFonts w:cs="B Nazanin" w:hint="cs"/>
        <w:sz w:val="20"/>
        <w:szCs w:val="20"/>
        <w:rtl/>
      </w:rPr>
      <w:t>......</w:t>
    </w:r>
    <w:r>
      <w:rPr>
        <w:rFonts w:cs="B Nazanin" w:hint="cs"/>
        <w:sz w:val="20"/>
        <w:szCs w:val="20"/>
        <w:rtl/>
      </w:rPr>
      <w:t>....</w:t>
    </w:r>
    <w:r w:rsidRPr="00291960">
      <w:rPr>
        <w:rFonts w:cs="B Nazanin" w:hint="cs"/>
        <w:sz w:val="20"/>
        <w:szCs w:val="20"/>
        <w:rtl/>
      </w:rPr>
      <w:t>........</w:t>
    </w:r>
  </w:p>
  <w:p w:rsidR="00264D11" w:rsidRPr="00264D11" w:rsidRDefault="00264D11" w:rsidP="00F74C5F">
    <w:pPr>
      <w:spacing w:line="240" w:lineRule="auto"/>
      <w:rPr>
        <w:rFonts w:cs="B Nazanin"/>
        <w:sz w:val="20"/>
        <w:szCs w:val="20"/>
      </w:rPr>
    </w:pPr>
    <w:r>
      <w:rPr>
        <w:rFonts w:cs="B Nazanin" w:hint="cs"/>
        <w:sz w:val="20"/>
        <w:szCs w:val="20"/>
        <w:rtl/>
      </w:rPr>
      <w:tab/>
    </w:r>
    <w:r>
      <w:rPr>
        <w:rFonts w:cs="B Nazanin" w:hint="cs"/>
        <w:sz w:val="20"/>
        <w:szCs w:val="20"/>
        <w:rtl/>
      </w:rPr>
      <w:tab/>
    </w:r>
    <w:r>
      <w:rPr>
        <w:rFonts w:cs="B Nazanin" w:hint="cs"/>
        <w:sz w:val="20"/>
        <w:szCs w:val="20"/>
        <w:rtl/>
      </w:rPr>
      <w:tab/>
    </w:r>
    <w:r w:rsidR="00F74C5F">
      <w:rPr>
        <w:rFonts w:cs="B Nazanin" w:hint="cs"/>
        <w:sz w:val="20"/>
        <w:szCs w:val="20"/>
        <w:rtl/>
      </w:rPr>
      <w:t xml:space="preserve">                              </w:t>
    </w:r>
    <w:r w:rsidR="00F74C5F" w:rsidRPr="00291960">
      <w:rPr>
        <w:rFonts w:cs="B Nazanin" w:hint="cs"/>
        <w:szCs w:val="28"/>
        <w:rtl/>
      </w:rPr>
      <w:t>جمهوري اسلامي</w:t>
    </w:r>
    <w:r w:rsidR="00F74C5F">
      <w:rPr>
        <w:rFonts w:cs="B Nazanin" w:hint="cs"/>
        <w:szCs w:val="28"/>
        <w:rtl/>
      </w:rPr>
      <w:t xml:space="preserve"> ايران</w:t>
    </w:r>
    <w:r>
      <w:rPr>
        <w:rFonts w:cs="B Nazanin" w:hint="cs"/>
        <w:sz w:val="20"/>
        <w:szCs w:val="20"/>
        <w:rtl/>
      </w:rPr>
      <w:tab/>
    </w:r>
    <w:r>
      <w:rPr>
        <w:rFonts w:cs="B Nazanin" w:hint="cs"/>
        <w:sz w:val="20"/>
        <w:szCs w:val="20"/>
        <w:rtl/>
      </w:rPr>
      <w:tab/>
    </w:r>
    <w:r w:rsidR="00F74C5F">
      <w:rPr>
        <w:rFonts w:cs="B Nazanin" w:hint="cs"/>
        <w:sz w:val="20"/>
        <w:szCs w:val="20"/>
        <w:rtl/>
      </w:rPr>
      <w:tab/>
    </w:r>
    <w:r w:rsidR="00660808">
      <w:rPr>
        <w:rFonts w:cs="B Nazanin" w:hint="cs"/>
        <w:sz w:val="20"/>
        <w:szCs w:val="20"/>
        <w:rtl/>
      </w:rPr>
      <w:t xml:space="preserve">               </w:t>
    </w:r>
    <w:r w:rsidR="00F74C5F">
      <w:rPr>
        <w:rFonts w:cs="B Nazanin" w:hint="cs"/>
        <w:sz w:val="20"/>
        <w:szCs w:val="20"/>
        <w:rtl/>
      </w:rPr>
      <w:t xml:space="preserve"> </w:t>
    </w:r>
    <w:r w:rsidR="00660808">
      <w:rPr>
        <w:rFonts w:cs="B Nazanin" w:hint="cs"/>
        <w:sz w:val="20"/>
        <w:szCs w:val="20"/>
        <w:rtl/>
      </w:rPr>
      <w:t xml:space="preserve"> </w:t>
    </w:r>
    <w:r w:rsidR="00F74C5F">
      <w:rPr>
        <w:rFonts w:cs="B Nazanin" w:hint="cs"/>
        <w:sz w:val="20"/>
        <w:szCs w:val="20"/>
        <w:rtl/>
      </w:rPr>
      <w:t xml:space="preserve">    </w:t>
    </w:r>
    <w:r>
      <w:rPr>
        <w:rFonts w:cs="B Nazanin" w:hint="cs"/>
        <w:sz w:val="20"/>
        <w:szCs w:val="20"/>
        <w:rtl/>
      </w:rPr>
      <w:t xml:space="preserve"> تاریخ : ..................</w:t>
    </w:r>
    <w:r w:rsidR="00F74C5F">
      <w:rPr>
        <w:rFonts w:cs="B Nazanin" w:hint="cs"/>
        <w:sz w:val="20"/>
        <w:szCs w:val="20"/>
        <w:rtl/>
      </w:rPr>
      <w:t>..</w:t>
    </w:r>
    <w:r>
      <w:rPr>
        <w:rFonts w:cs="B Nazanin" w:hint="cs"/>
        <w:sz w:val="20"/>
        <w:szCs w:val="20"/>
        <w:rtl/>
      </w:rPr>
      <w:t>....</w:t>
    </w:r>
    <w:r w:rsidR="00660808">
      <w:rPr>
        <w:rFonts w:cs="B Nazanin" w:hint="cs"/>
        <w:sz w:val="20"/>
        <w:szCs w:val="20"/>
        <w:rtl/>
      </w:rPr>
      <w:t>..</w:t>
    </w:r>
    <w:r>
      <w:rPr>
        <w:rFonts w:cs="B Nazanin" w:hint="cs"/>
        <w:sz w:val="20"/>
        <w:szCs w:val="20"/>
        <w:rtl/>
      </w:rPr>
      <w:t>.</w:t>
    </w:r>
    <w:r w:rsidR="00F74C5F">
      <w:rPr>
        <w:rFonts w:cs="B Nazanin" w:hint="cs"/>
        <w:sz w:val="20"/>
        <w:szCs w:val="20"/>
        <w:rtl/>
      </w:rPr>
      <w:t>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65EBB"/>
    <w:rsid w:val="000F3679"/>
    <w:rsid w:val="00264D11"/>
    <w:rsid w:val="002719AA"/>
    <w:rsid w:val="003C18BB"/>
    <w:rsid w:val="004337EB"/>
    <w:rsid w:val="004647E5"/>
    <w:rsid w:val="00476934"/>
    <w:rsid w:val="0048603B"/>
    <w:rsid w:val="00491CD1"/>
    <w:rsid w:val="005806E1"/>
    <w:rsid w:val="00660808"/>
    <w:rsid w:val="006B57AA"/>
    <w:rsid w:val="006C62D5"/>
    <w:rsid w:val="00753C02"/>
    <w:rsid w:val="007F345B"/>
    <w:rsid w:val="00804794"/>
    <w:rsid w:val="00814628"/>
    <w:rsid w:val="008350CC"/>
    <w:rsid w:val="00890A5C"/>
    <w:rsid w:val="008A5AB6"/>
    <w:rsid w:val="008F6362"/>
    <w:rsid w:val="008F7101"/>
    <w:rsid w:val="009F6952"/>
    <w:rsid w:val="00A465A4"/>
    <w:rsid w:val="00C3089C"/>
    <w:rsid w:val="00D177E1"/>
    <w:rsid w:val="00D71FF6"/>
    <w:rsid w:val="00E13432"/>
    <w:rsid w:val="00E22C1B"/>
    <w:rsid w:val="00F74C5F"/>
    <w:rsid w:val="00FB551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FF2244-E452-4257-8A9F-77A3351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1"/>
  </w:style>
  <w:style w:type="paragraph" w:styleId="Footer">
    <w:name w:val="footer"/>
    <w:basedOn w:val="Normal"/>
    <w:link w:val="FooterChar"/>
    <w:uiPriority w:val="99"/>
    <w:unhideWhenUsed/>
    <w:rsid w:val="002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1"/>
  </w:style>
  <w:style w:type="paragraph" w:styleId="BalloonText">
    <w:name w:val="Balloon Text"/>
    <w:basedOn w:val="Normal"/>
    <w:link w:val="BalloonTextChar"/>
    <w:uiPriority w:val="99"/>
    <w:semiHidden/>
    <w:unhideWhenUsed/>
    <w:rsid w:val="0049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tayebi</dc:creator>
  <cp:lastModifiedBy>AADAL</cp:lastModifiedBy>
  <cp:revision>25</cp:revision>
  <cp:lastPrinted>2016-11-07T09:38:00Z</cp:lastPrinted>
  <dcterms:created xsi:type="dcterms:W3CDTF">2016-11-06T06:20:00Z</dcterms:created>
  <dcterms:modified xsi:type="dcterms:W3CDTF">2016-11-07T10:45:00Z</dcterms:modified>
</cp:coreProperties>
</file>